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96488B1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9F2F3A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E17FB1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7377827A" w14:textId="77777777" w:rsidR="00B83911" w:rsidRDefault="00C821E6" w:rsidP="00B8391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1CAB520D" w:rsidR="00324C74" w:rsidRPr="00E16920" w:rsidRDefault="008C4E7C" w:rsidP="00B8391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58A2DA64" w14:textId="2F3CDA29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="00B83911">
        <w:rPr>
          <w:rFonts w:eastAsia="Aptos" w:cstheme="minorHAnsi"/>
          <w:sz w:val="24"/>
          <w:szCs w:val="24"/>
          <w14:ligatures w14:val="standardContextual"/>
        </w:rPr>
        <w:t xml:space="preserve">η 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75017F" w:rsidRDefault="00844B91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5468788A" w14:textId="5DCF016F" w:rsidR="00217924" w:rsidRPr="0075017F" w:rsidRDefault="00C0487D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Απόψε, </w:t>
      </w:r>
      <w:r w:rsidR="009F2F3A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Τρίτη 7 </w:t>
      </w:r>
      <w:r w:rsidR="00E17FB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Ιουλίου</w:t>
      </w:r>
      <w:r w:rsidR="00844B91" w:rsidRPr="0075017F">
        <w:rPr>
          <w:rFonts w:eastAsia="Aptos" w:cstheme="minorHAnsi"/>
          <w:sz w:val="24"/>
          <w:szCs w:val="24"/>
          <w14:ligatures w14:val="standardContextual"/>
        </w:rPr>
        <w:t xml:space="preserve">, η </w:t>
      </w:r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="00844B91" w:rsidRPr="0075017F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="00844B91" w:rsidRPr="0075017F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</w:t>
      </w:r>
      <w:bookmarkStart w:id="1" w:name="_Hlk208237615"/>
      <w:bookmarkStart w:id="2" w:name="_Hlk208237245"/>
      <w:r w:rsidR="00B743EB" w:rsidRPr="0075017F">
        <w:rPr>
          <w:rFonts w:eastAsia="Aptos" w:cstheme="minorHAnsi"/>
          <w:sz w:val="24"/>
          <w:szCs w:val="24"/>
          <w14:ligatures w14:val="standardContextual"/>
        </w:rPr>
        <w:t>.</w:t>
      </w:r>
    </w:p>
    <w:p w14:paraId="2919A276" w14:textId="77777777" w:rsidR="0075017F" w:rsidRPr="0075017F" w:rsidRDefault="0075017F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5874157D" w14:textId="0A17E6B5" w:rsidR="003378EF" w:rsidRPr="003378EF" w:rsidRDefault="009F2F3A" w:rsidP="003378EF">
      <w:pPr>
        <w:spacing w:after="0" w:line="240" w:lineRule="auto"/>
        <w:jc w:val="both"/>
        <w:rPr>
          <w:sz w:val="24"/>
          <w:szCs w:val="24"/>
        </w:rPr>
      </w:pPr>
      <w:r w:rsidRPr="003378EF">
        <w:rPr>
          <w:sz w:val="24"/>
          <w:szCs w:val="24"/>
        </w:rPr>
        <w:t xml:space="preserve">Ο </w:t>
      </w:r>
      <w:r w:rsidRPr="002B4027">
        <w:rPr>
          <w:b/>
          <w:bCs/>
          <w:sz w:val="24"/>
          <w:szCs w:val="24"/>
        </w:rPr>
        <w:t xml:space="preserve">Αλέξανδρος </w:t>
      </w:r>
      <w:r w:rsidRPr="003378EF">
        <w:rPr>
          <w:sz w:val="24"/>
          <w:szCs w:val="24"/>
        </w:rPr>
        <w:t xml:space="preserve">επιστρέφει για δεύτερη φορά στο </w:t>
      </w:r>
      <w:r w:rsidRPr="003378EF">
        <w:rPr>
          <w:b/>
          <w:bCs/>
          <w:sz w:val="24"/>
          <w:szCs w:val="24"/>
        </w:rPr>
        <w:t xml:space="preserve">Cash </w:t>
      </w:r>
      <w:proofErr w:type="spellStart"/>
      <w:r w:rsidRPr="003378EF">
        <w:rPr>
          <w:b/>
          <w:bCs/>
          <w:sz w:val="24"/>
          <w:szCs w:val="24"/>
        </w:rPr>
        <w:t>or</w:t>
      </w:r>
      <w:proofErr w:type="spellEnd"/>
      <w:r w:rsidRPr="003378EF">
        <w:rPr>
          <w:b/>
          <w:bCs/>
          <w:sz w:val="24"/>
          <w:szCs w:val="24"/>
        </w:rPr>
        <w:t xml:space="preserve"> </w:t>
      </w:r>
      <w:proofErr w:type="spellStart"/>
      <w:r w:rsidRPr="003378EF">
        <w:rPr>
          <w:b/>
          <w:bCs/>
          <w:sz w:val="24"/>
          <w:szCs w:val="24"/>
        </w:rPr>
        <w:t>Trash</w:t>
      </w:r>
      <w:proofErr w:type="spellEnd"/>
      <w:r w:rsidRPr="003378EF">
        <w:rPr>
          <w:sz w:val="24"/>
          <w:szCs w:val="24"/>
        </w:rPr>
        <w:t xml:space="preserve">, </w:t>
      </w:r>
      <w:r w:rsidRPr="003378EF">
        <w:rPr>
          <w:sz w:val="24"/>
          <w:szCs w:val="24"/>
        </w:rPr>
        <w:t xml:space="preserve">παρουσιάζοντας </w:t>
      </w:r>
      <w:r w:rsidRPr="003378EF">
        <w:rPr>
          <w:sz w:val="24"/>
          <w:szCs w:val="24"/>
        </w:rPr>
        <w:t>ένα οικογενειακό κειμήλιο</w:t>
      </w:r>
      <w:r w:rsidRPr="003378EF">
        <w:rPr>
          <w:sz w:val="24"/>
          <w:szCs w:val="24"/>
        </w:rPr>
        <w:t>,</w:t>
      </w:r>
      <w:r w:rsidRPr="003378EF">
        <w:rPr>
          <w:sz w:val="24"/>
          <w:szCs w:val="24"/>
        </w:rPr>
        <w:t xml:space="preserve"> </w:t>
      </w:r>
      <w:r w:rsidR="003378EF" w:rsidRPr="003378EF">
        <w:rPr>
          <w:sz w:val="24"/>
          <w:szCs w:val="24"/>
        </w:rPr>
        <w:t>στο οποίο αποτυπώνονται εικόνες από τις αρχές του προηγούμενου αιώνα</w:t>
      </w:r>
      <w:r w:rsidR="003378EF" w:rsidRPr="003378EF">
        <w:rPr>
          <w:sz w:val="24"/>
          <w:szCs w:val="24"/>
        </w:rPr>
        <w:t xml:space="preserve">. </w:t>
      </w:r>
      <w:r w:rsidRPr="003378EF">
        <w:rPr>
          <w:sz w:val="24"/>
          <w:szCs w:val="24"/>
        </w:rPr>
        <w:t xml:space="preserve">Άραγε θα </w:t>
      </w:r>
      <w:r w:rsidRPr="003378EF">
        <w:rPr>
          <w:sz w:val="24"/>
          <w:szCs w:val="24"/>
        </w:rPr>
        <w:t xml:space="preserve">συμφωνήσει με την εκτίμηση του </w:t>
      </w:r>
      <w:r w:rsidRPr="002B4027">
        <w:rPr>
          <w:b/>
          <w:bCs/>
          <w:sz w:val="24"/>
          <w:szCs w:val="24"/>
        </w:rPr>
        <w:t xml:space="preserve">Θάνου </w:t>
      </w:r>
      <w:proofErr w:type="spellStart"/>
      <w:r w:rsidRPr="002B4027">
        <w:rPr>
          <w:b/>
          <w:bCs/>
          <w:sz w:val="24"/>
          <w:szCs w:val="24"/>
        </w:rPr>
        <w:t>Λούδου</w:t>
      </w:r>
      <w:proofErr w:type="spellEnd"/>
      <w:r w:rsidRPr="003378EF">
        <w:rPr>
          <w:sz w:val="24"/>
          <w:szCs w:val="24"/>
        </w:rPr>
        <w:t xml:space="preserve">; Στο δωμάτιο των αγοραστών θα επιβεβαιωθούν οι προσδοκίες του πωλητή ή </w:t>
      </w:r>
      <w:r w:rsidRPr="003378EF">
        <w:rPr>
          <w:sz w:val="24"/>
          <w:szCs w:val="24"/>
        </w:rPr>
        <w:t>θα έχουν διαφορετική άποψη για την αξία του</w:t>
      </w:r>
      <w:r w:rsidRPr="003378EF">
        <w:rPr>
          <w:sz w:val="24"/>
          <w:szCs w:val="24"/>
        </w:rPr>
        <w:t xml:space="preserve"> αντικειμένου</w:t>
      </w:r>
      <w:r w:rsidRPr="003378EF">
        <w:rPr>
          <w:sz w:val="24"/>
          <w:szCs w:val="24"/>
        </w:rPr>
        <w:t>;</w:t>
      </w:r>
      <w:r w:rsidRPr="003378EF">
        <w:rPr>
          <w:sz w:val="24"/>
          <w:szCs w:val="24"/>
        </w:rPr>
        <w:t xml:space="preserve"> </w:t>
      </w:r>
    </w:p>
    <w:p w14:paraId="796579DB" w14:textId="77777777" w:rsidR="003378EF" w:rsidRDefault="003378EF" w:rsidP="003378EF">
      <w:pPr>
        <w:spacing w:after="0" w:line="240" w:lineRule="auto"/>
        <w:jc w:val="both"/>
        <w:rPr>
          <w:sz w:val="24"/>
          <w:szCs w:val="24"/>
        </w:rPr>
      </w:pPr>
    </w:p>
    <w:p w14:paraId="2A071F85" w14:textId="592840D1" w:rsidR="00933F79" w:rsidRPr="003378EF" w:rsidRDefault="009F2F3A" w:rsidP="003378EF">
      <w:pPr>
        <w:spacing w:after="0" w:line="240" w:lineRule="auto"/>
        <w:jc w:val="both"/>
        <w:rPr>
          <w:sz w:val="24"/>
          <w:szCs w:val="24"/>
        </w:rPr>
      </w:pPr>
      <w:r w:rsidRPr="003378EF">
        <w:rPr>
          <w:sz w:val="24"/>
          <w:szCs w:val="24"/>
        </w:rPr>
        <w:t>Ένα ιδιαίτερο σετ</w:t>
      </w:r>
      <w:r w:rsidRPr="003378EF">
        <w:rPr>
          <w:sz w:val="24"/>
          <w:szCs w:val="24"/>
        </w:rPr>
        <w:t xml:space="preserve"> αντικειμένων παρουσιάζεται στο δωμάτιο εκτίμησης του </w:t>
      </w:r>
      <w:r w:rsidRPr="002B4027">
        <w:rPr>
          <w:b/>
          <w:bCs/>
          <w:sz w:val="24"/>
          <w:szCs w:val="24"/>
        </w:rPr>
        <w:t xml:space="preserve">Cash </w:t>
      </w:r>
      <w:proofErr w:type="spellStart"/>
      <w:r w:rsidRPr="002B4027">
        <w:rPr>
          <w:b/>
          <w:bCs/>
          <w:sz w:val="24"/>
          <w:szCs w:val="24"/>
        </w:rPr>
        <w:t>or</w:t>
      </w:r>
      <w:proofErr w:type="spellEnd"/>
      <w:r w:rsidRPr="002B4027">
        <w:rPr>
          <w:b/>
          <w:bCs/>
          <w:sz w:val="24"/>
          <w:szCs w:val="24"/>
        </w:rPr>
        <w:t xml:space="preserve"> </w:t>
      </w:r>
      <w:proofErr w:type="spellStart"/>
      <w:r w:rsidRPr="002B4027">
        <w:rPr>
          <w:b/>
          <w:bCs/>
          <w:sz w:val="24"/>
          <w:szCs w:val="24"/>
        </w:rPr>
        <w:t>Trash</w:t>
      </w:r>
      <w:proofErr w:type="spellEnd"/>
      <w:r w:rsidRPr="002B4027">
        <w:rPr>
          <w:b/>
          <w:bCs/>
          <w:sz w:val="24"/>
          <w:szCs w:val="24"/>
        </w:rPr>
        <w:t>,</w:t>
      </w:r>
      <w:r w:rsidRPr="003378EF">
        <w:rPr>
          <w:sz w:val="24"/>
          <w:szCs w:val="24"/>
        </w:rPr>
        <w:t xml:space="preserve"> από εκείνα που</w:t>
      </w:r>
      <w:r w:rsidR="00560EB1">
        <w:rPr>
          <w:sz w:val="24"/>
          <w:szCs w:val="24"/>
        </w:rPr>
        <w:t xml:space="preserve"> </w:t>
      </w:r>
      <w:r w:rsidR="00933F79" w:rsidRPr="003378EF">
        <w:rPr>
          <w:sz w:val="24"/>
          <w:szCs w:val="24"/>
        </w:rPr>
        <w:t xml:space="preserve">διχάζουν τις διαθέσεις </w:t>
      </w:r>
      <w:r w:rsidRPr="003378EF">
        <w:rPr>
          <w:sz w:val="24"/>
          <w:szCs w:val="24"/>
        </w:rPr>
        <w:t>των αγοραστών</w:t>
      </w:r>
      <w:r w:rsidRPr="003378EF">
        <w:rPr>
          <w:sz w:val="24"/>
          <w:szCs w:val="24"/>
        </w:rPr>
        <w:t>,</w:t>
      </w:r>
      <w:r w:rsidRPr="003378EF">
        <w:rPr>
          <w:sz w:val="24"/>
          <w:szCs w:val="24"/>
        </w:rPr>
        <w:t xml:space="preserve"> αλλά</w:t>
      </w:r>
      <w:r w:rsidRPr="003378EF">
        <w:rPr>
          <w:sz w:val="24"/>
          <w:szCs w:val="24"/>
        </w:rPr>
        <w:t xml:space="preserve"> συνήθως</w:t>
      </w:r>
      <w:r w:rsidR="003378EF" w:rsidRPr="003378EF">
        <w:rPr>
          <w:sz w:val="24"/>
          <w:szCs w:val="24"/>
        </w:rPr>
        <w:t xml:space="preserve"> καταφέρνουν</w:t>
      </w:r>
      <w:r w:rsidRPr="003378EF">
        <w:rPr>
          <w:sz w:val="24"/>
          <w:szCs w:val="24"/>
        </w:rPr>
        <w:t xml:space="preserve"> να αυξήσουν </w:t>
      </w:r>
      <w:r w:rsidRPr="003378EF">
        <w:rPr>
          <w:sz w:val="24"/>
          <w:szCs w:val="24"/>
        </w:rPr>
        <w:t xml:space="preserve">τον ανταγωνισμό </w:t>
      </w:r>
      <w:r w:rsidR="003378EF" w:rsidRPr="003378EF">
        <w:rPr>
          <w:sz w:val="24"/>
          <w:szCs w:val="24"/>
        </w:rPr>
        <w:t>μεταξύ τους</w:t>
      </w:r>
      <w:r w:rsidRPr="003378EF">
        <w:rPr>
          <w:sz w:val="24"/>
          <w:szCs w:val="24"/>
        </w:rPr>
        <w:t xml:space="preserve">. </w:t>
      </w:r>
      <w:r w:rsidR="00933F79" w:rsidRPr="003378EF">
        <w:rPr>
          <w:sz w:val="24"/>
          <w:szCs w:val="24"/>
        </w:rPr>
        <w:t xml:space="preserve"> Η εκτίμηση του </w:t>
      </w:r>
      <w:r w:rsidR="00933F79" w:rsidRPr="002B4027">
        <w:rPr>
          <w:b/>
          <w:bCs/>
          <w:sz w:val="24"/>
          <w:szCs w:val="24"/>
        </w:rPr>
        <w:t xml:space="preserve">Θάνου </w:t>
      </w:r>
      <w:proofErr w:type="spellStart"/>
      <w:r w:rsidR="00933F79" w:rsidRPr="002B4027">
        <w:rPr>
          <w:b/>
          <w:bCs/>
          <w:sz w:val="24"/>
          <w:szCs w:val="24"/>
        </w:rPr>
        <w:t>Λούδου</w:t>
      </w:r>
      <w:proofErr w:type="spellEnd"/>
      <w:r w:rsidR="00933F79" w:rsidRPr="003378EF">
        <w:rPr>
          <w:sz w:val="24"/>
          <w:szCs w:val="24"/>
        </w:rPr>
        <w:t xml:space="preserve"> ξεκαθαρίζει την αξία του αντικειμένου, όμως</w:t>
      </w:r>
      <w:r w:rsidRPr="003378EF">
        <w:rPr>
          <w:sz w:val="24"/>
          <w:szCs w:val="24"/>
        </w:rPr>
        <w:t xml:space="preserve"> οι αγοραστές είναι εκείνοι που θα καθορίσουν την τελική </w:t>
      </w:r>
      <w:r w:rsidR="00933F79" w:rsidRPr="003378EF">
        <w:rPr>
          <w:sz w:val="24"/>
          <w:szCs w:val="24"/>
        </w:rPr>
        <w:t xml:space="preserve">έκβαση της </w:t>
      </w:r>
      <w:r w:rsidRPr="003378EF">
        <w:rPr>
          <w:sz w:val="24"/>
          <w:szCs w:val="24"/>
        </w:rPr>
        <w:t>δημοπρασία</w:t>
      </w:r>
      <w:r w:rsidR="00933F79" w:rsidRPr="003378EF">
        <w:rPr>
          <w:sz w:val="24"/>
          <w:szCs w:val="24"/>
        </w:rPr>
        <w:t xml:space="preserve">ς. </w:t>
      </w:r>
    </w:p>
    <w:p w14:paraId="48158CC3" w14:textId="77777777" w:rsidR="003378EF" w:rsidRDefault="003378EF" w:rsidP="003378EF">
      <w:pPr>
        <w:spacing w:after="0" w:line="240" w:lineRule="auto"/>
        <w:jc w:val="both"/>
        <w:rPr>
          <w:sz w:val="24"/>
          <w:szCs w:val="24"/>
        </w:rPr>
      </w:pPr>
    </w:p>
    <w:p w14:paraId="7E1F2266" w14:textId="4500BB12" w:rsidR="0075017F" w:rsidRDefault="00933F79" w:rsidP="003378EF">
      <w:pPr>
        <w:spacing w:after="0" w:line="240" w:lineRule="auto"/>
        <w:jc w:val="both"/>
        <w:rPr>
          <w:sz w:val="24"/>
          <w:szCs w:val="24"/>
        </w:rPr>
      </w:pPr>
      <w:r w:rsidRPr="003378EF">
        <w:rPr>
          <w:sz w:val="24"/>
          <w:szCs w:val="24"/>
        </w:rPr>
        <w:t>Ένα επώνυμο διπλό σετ</w:t>
      </w:r>
      <w:r w:rsidRPr="003378EF">
        <w:rPr>
          <w:sz w:val="24"/>
          <w:szCs w:val="24"/>
        </w:rPr>
        <w:t xml:space="preserve"> αντικειμένων</w:t>
      </w:r>
      <w:r w:rsidRPr="003378EF">
        <w:rPr>
          <w:sz w:val="24"/>
          <w:szCs w:val="24"/>
        </w:rPr>
        <w:t xml:space="preserve">, διατηρημένο μαζί με τα αυθεντικά του κουτιά, φτάνει στο </w:t>
      </w:r>
      <w:r w:rsidRPr="003378EF">
        <w:rPr>
          <w:b/>
          <w:bCs/>
          <w:sz w:val="24"/>
          <w:szCs w:val="24"/>
        </w:rPr>
        <w:t xml:space="preserve">Cash </w:t>
      </w:r>
      <w:proofErr w:type="spellStart"/>
      <w:r w:rsidRPr="003378EF">
        <w:rPr>
          <w:b/>
          <w:bCs/>
          <w:sz w:val="24"/>
          <w:szCs w:val="24"/>
        </w:rPr>
        <w:t>or</w:t>
      </w:r>
      <w:proofErr w:type="spellEnd"/>
      <w:r w:rsidRPr="003378EF">
        <w:rPr>
          <w:b/>
          <w:bCs/>
          <w:sz w:val="24"/>
          <w:szCs w:val="24"/>
        </w:rPr>
        <w:t xml:space="preserve"> </w:t>
      </w:r>
      <w:proofErr w:type="spellStart"/>
      <w:r w:rsidRPr="003378EF">
        <w:rPr>
          <w:b/>
          <w:bCs/>
          <w:sz w:val="24"/>
          <w:szCs w:val="24"/>
        </w:rPr>
        <w:t>Trash</w:t>
      </w:r>
      <w:proofErr w:type="spellEnd"/>
      <w:r w:rsidRPr="003378EF">
        <w:rPr>
          <w:sz w:val="24"/>
          <w:szCs w:val="24"/>
        </w:rPr>
        <w:t xml:space="preserve"> από έναν γνώριμο και αγαπημένο πωλητή. Ο </w:t>
      </w:r>
      <w:r w:rsidRPr="002B4027">
        <w:rPr>
          <w:b/>
          <w:bCs/>
          <w:sz w:val="24"/>
          <w:szCs w:val="24"/>
        </w:rPr>
        <w:t>Δημήτρης,</w:t>
      </w:r>
      <w:r w:rsidRPr="003378EF">
        <w:rPr>
          <w:sz w:val="24"/>
          <w:szCs w:val="24"/>
        </w:rPr>
        <w:t xml:space="preserve"> λάτρης των αντικειμένων </w:t>
      </w:r>
      <w:proofErr w:type="spellStart"/>
      <w:r w:rsidRPr="003378EF">
        <w:rPr>
          <w:sz w:val="24"/>
          <w:szCs w:val="24"/>
        </w:rPr>
        <w:t>Mid-Century</w:t>
      </w:r>
      <w:proofErr w:type="spellEnd"/>
      <w:r w:rsidRPr="003378EF">
        <w:rPr>
          <w:sz w:val="24"/>
          <w:szCs w:val="24"/>
        </w:rPr>
        <w:t xml:space="preserve"> και ένας από τους πιο ικανούς διαπραγματευτές που έχουν περάσει από την εκπομπή</w:t>
      </w:r>
      <w:r w:rsidRPr="003378EF">
        <w:rPr>
          <w:sz w:val="24"/>
          <w:szCs w:val="24"/>
        </w:rPr>
        <w:t xml:space="preserve">, </w:t>
      </w:r>
      <w:r w:rsidRPr="003378EF">
        <w:rPr>
          <w:sz w:val="24"/>
          <w:szCs w:val="24"/>
        </w:rPr>
        <w:t>επιστρέφει αποφασισμένος να κερδίσει για ακόμη μία φορά τις εντυπώσεις και να απογειώσει τη δημοπρασία.</w:t>
      </w:r>
    </w:p>
    <w:p w14:paraId="2CF7FFAB" w14:textId="77777777" w:rsidR="003378EF" w:rsidRPr="003378EF" w:rsidRDefault="003378EF" w:rsidP="003378EF">
      <w:pPr>
        <w:spacing w:after="0" w:line="240" w:lineRule="auto"/>
        <w:jc w:val="both"/>
        <w:rPr>
          <w:sz w:val="24"/>
          <w:szCs w:val="24"/>
        </w:rPr>
      </w:pPr>
    </w:p>
    <w:p w14:paraId="66901F62" w14:textId="76643A57" w:rsidR="00124C4E" w:rsidRPr="0075017F" w:rsidRDefault="000B1247" w:rsidP="0075017F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75017F">
        <w:rPr>
          <w:b/>
          <w:bCs/>
          <w:sz w:val="24"/>
          <w:szCs w:val="24"/>
          <w:u w:val="single"/>
        </w:rPr>
        <w:t>Δείτε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</w:t>
      </w:r>
      <w:r w:rsidRPr="0075017F">
        <w:rPr>
          <w:b/>
          <w:bCs/>
          <w:sz w:val="24"/>
          <w:szCs w:val="24"/>
          <w:u w:val="single"/>
        </w:rPr>
        <w:t>εδώ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</w:t>
      </w:r>
      <w:r w:rsidRPr="0075017F">
        <w:rPr>
          <w:b/>
          <w:bCs/>
          <w:sz w:val="24"/>
          <w:szCs w:val="24"/>
          <w:u w:val="single"/>
        </w:rPr>
        <w:t>το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trailer </w:t>
      </w:r>
      <w:r w:rsidRPr="0075017F">
        <w:rPr>
          <w:b/>
          <w:bCs/>
          <w:sz w:val="24"/>
          <w:szCs w:val="24"/>
          <w:u w:val="single"/>
        </w:rPr>
        <w:t>του</w:t>
      </w:r>
      <w:r w:rsidRPr="0075017F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75017F">
        <w:rPr>
          <w:b/>
          <w:bCs/>
          <w:sz w:val="24"/>
          <w:szCs w:val="24"/>
          <w:lang w:val="en-US"/>
        </w:rPr>
        <w:t>:</w:t>
      </w:r>
    </w:p>
    <w:p w14:paraId="3B7A0EEB" w14:textId="6A53A857" w:rsidR="008C0BC8" w:rsidRDefault="00A42AE6" w:rsidP="0075017F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471765">
          <w:rPr>
            <w:rStyle w:val="Hyperlink"/>
            <w:b/>
            <w:bCs/>
            <w:sz w:val="24"/>
            <w:szCs w:val="24"/>
            <w:lang w:val="en-US"/>
          </w:rPr>
          <w:t>https://youtu.be/6wUUyx09ZyU?si=OSHcu-NNwNLA2UqB</w:t>
        </w:r>
      </w:hyperlink>
    </w:p>
    <w:p w14:paraId="54E81D5E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1DAA58C2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3F6B86E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BC04EF8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7FB4283B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FC5AD45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98FFC1F" w14:textId="77777777" w:rsidR="003378EF" w:rsidRDefault="003378EF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898E2CE" w14:textId="6D95093B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6D83F13" w14:textId="77777777" w:rsidR="00B743EB" w:rsidRPr="00B83911" w:rsidRDefault="00B743EB" w:rsidP="00FC6C22">
      <w:pPr>
        <w:spacing w:after="0" w:line="240" w:lineRule="auto"/>
        <w:jc w:val="both"/>
        <w:rPr>
          <w:lang w:val="en-US"/>
        </w:rPr>
      </w:pPr>
    </w:p>
    <w:p w14:paraId="308FB79E" w14:textId="18C1ECC8" w:rsidR="00FC6C22" w:rsidRPr="00B83911" w:rsidRDefault="00B743EB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://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-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</w:hyperlink>
    </w:p>
    <w:p w14:paraId="360CBB6A" w14:textId="77777777" w:rsidR="00111705" w:rsidRPr="00B83911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  <w:r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   </w:t>
      </w:r>
    </w:p>
    <w:p w14:paraId="11DC99E3" w14:textId="77777777" w:rsidR="00111705" w:rsidRPr="00B83911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78595EBB" w14:textId="77777777" w:rsidR="00111705" w:rsidRPr="00B83911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</w:t>
      </w:r>
      <w:r w:rsidR="00FC6C22"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0591" w14:textId="77777777" w:rsidR="000A0EEB" w:rsidRDefault="000A0EEB" w:rsidP="006F3774">
      <w:pPr>
        <w:spacing w:after="0" w:line="240" w:lineRule="auto"/>
      </w:pPr>
      <w:r>
        <w:separator/>
      </w:r>
    </w:p>
  </w:endnote>
  <w:endnote w:type="continuationSeparator" w:id="0">
    <w:p w14:paraId="3C5C6172" w14:textId="77777777" w:rsidR="000A0EEB" w:rsidRDefault="000A0EE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B462" w14:textId="77777777" w:rsidR="000A0EEB" w:rsidRDefault="000A0EEB" w:rsidP="006F3774">
      <w:pPr>
        <w:spacing w:after="0" w:line="240" w:lineRule="auto"/>
      </w:pPr>
      <w:r>
        <w:separator/>
      </w:r>
    </w:p>
  </w:footnote>
  <w:footnote w:type="continuationSeparator" w:id="0">
    <w:p w14:paraId="6D1B382C" w14:textId="77777777" w:rsidR="000A0EEB" w:rsidRDefault="000A0EE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17549"/>
    <w:multiLevelType w:val="multilevel"/>
    <w:tmpl w:val="7C6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6232E"/>
    <w:multiLevelType w:val="multilevel"/>
    <w:tmpl w:val="BC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0FD6"/>
    <w:multiLevelType w:val="multilevel"/>
    <w:tmpl w:val="6A92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13801"/>
    <w:multiLevelType w:val="multilevel"/>
    <w:tmpl w:val="9A24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43"/>
  </w:num>
  <w:num w:numId="2" w16cid:durableId="1550726581">
    <w:abstractNumId w:val="36"/>
  </w:num>
  <w:num w:numId="3" w16cid:durableId="130560343">
    <w:abstractNumId w:val="7"/>
  </w:num>
  <w:num w:numId="4" w16cid:durableId="1122118203">
    <w:abstractNumId w:val="33"/>
  </w:num>
  <w:num w:numId="5" w16cid:durableId="1640645713">
    <w:abstractNumId w:val="2"/>
  </w:num>
  <w:num w:numId="6" w16cid:durableId="1062027329">
    <w:abstractNumId w:val="30"/>
  </w:num>
  <w:num w:numId="7" w16cid:durableId="215972515">
    <w:abstractNumId w:val="15"/>
  </w:num>
  <w:num w:numId="8" w16cid:durableId="1464229790">
    <w:abstractNumId w:val="35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5"/>
  </w:num>
  <w:num w:numId="12" w16cid:durableId="1636910563">
    <w:abstractNumId w:val="31"/>
  </w:num>
  <w:num w:numId="13" w16cid:durableId="887838892">
    <w:abstractNumId w:val="0"/>
  </w:num>
  <w:num w:numId="14" w16cid:durableId="1242521058">
    <w:abstractNumId w:val="40"/>
  </w:num>
  <w:num w:numId="15" w16cid:durableId="157313214">
    <w:abstractNumId w:val="38"/>
  </w:num>
  <w:num w:numId="16" w16cid:durableId="1873691130">
    <w:abstractNumId w:val="39"/>
  </w:num>
  <w:num w:numId="17" w16cid:durableId="1405569771">
    <w:abstractNumId w:val="28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6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4"/>
  </w:num>
  <w:num w:numId="24" w16cid:durableId="1484202833">
    <w:abstractNumId w:val="23"/>
  </w:num>
  <w:num w:numId="25" w16cid:durableId="69893195">
    <w:abstractNumId w:val="19"/>
  </w:num>
  <w:num w:numId="26" w16cid:durableId="1690445160">
    <w:abstractNumId w:val="39"/>
  </w:num>
  <w:num w:numId="27" w16cid:durableId="1027408152">
    <w:abstractNumId w:val="29"/>
  </w:num>
  <w:num w:numId="28" w16cid:durableId="1526822968">
    <w:abstractNumId w:val="22"/>
  </w:num>
  <w:num w:numId="29" w16cid:durableId="244219717">
    <w:abstractNumId w:val="2"/>
  </w:num>
  <w:num w:numId="30" w16cid:durableId="116531910">
    <w:abstractNumId w:val="27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8"/>
  </w:num>
  <w:num w:numId="35" w16cid:durableId="1220750816">
    <w:abstractNumId w:val="6"/>
  </w:num>
  <w:num w:numId="36" w16cid:durableId="524369631">
    <w:abstractNumId w:val="37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1"/>
  </w:num>
  <w:num w:numId="42" w16cid:durableId="568350986">
    <w:abstractNumId w:val="4"/>
  </w:num>
  <w:num w:numId="43" w16cid:durableId="658966903">
    <w:abstractNumId w:val="41"/>
  </w:num>
  <w:num w:numId="44" w16cid:durableId="554194465">
    <w:abstractNumId w:val="34"/>
  </w:num>
  <w:num w:numId="45" w16cid:durableId="1547255382">
    <w:abstractNumId w:val="32"/>
  </w:num>
  <w:num w:numId="46" w16cid:durableId="1078750151">
    <w:abstractNumId w:val="20"/>
  </w:num>
  <w:num w:numId="47" w16cid:durableId="96720372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1F2B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0EEB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67C5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6EEA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4E77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17924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027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2C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5A4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378EF"/>
    <w:rsid w:val="003407C2"/>
    <w:rsid w:val="00340FC6"/>
    <w:rsid w:val="003412BB"/>
    <w:rsid w:val="00341667"/>
    <w:rsid w:val="00341E63"/>
    <w:rsid w:val="00342AF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070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3E56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0EB1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9BF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586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5DE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3F3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17F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5AB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429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6E38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3F7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2F3A"/>
    <w:rsid w:val="009F35A6"/>
    <w:rsid w:val="009F4514"/>
    <w:rsid w:val="009F4D3F"/>
    <w:rsid w:val="009F4E42"/>
    <w:rsid w:val="009F59D8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2AE6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CE2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3EB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3911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05A8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87D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0CC0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5FE7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17FB1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01CF"/>
    <w:rsid w:val="00EF244F"/>
    <w:rsid w:val="00EF33FF"/>
    <w:rsid w:val="00EF3A80"/>
    <w:rsid w:val="00EF3F26"/>
    <w:rsid w:val="00EF4A29"/>
    <w:rsid w:val="00EF59F3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6wUUyx09ZyU?si=OSHcu-NNwNLA2UqB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3712</TotalTime>
  <Pages>3</Pages>
  <Words>628</Words>
  <Characters>3397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535</cp:revision>
  <cp:lastPrinted>2025-09-08T12:27:00Z</cp:lastPrinted>
  <dcterms:created xsi:type="dcterms:W3CDTF">2022-11-01T14:36:00Z</dcterms:created>
  <dcterms:modified xsi:type="dcterms:W3CDTF">2026-07-07T07:42:00Z</dcterms:modified>
</cp:coreProperties>
</file>